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宋体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附件</w:t>
            </w: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/>
                <w:bCs w:val="0"/>
                <w:sz w:val="32"/>
                <w:szCs w:val="32"/>
              </w:rPr>
            </w:pPr>
            <w:r>
              <w:rPr>
                <w:rFonts w:hint="eastAsia"/>
                <w:b/>
                <w:bCs w:val="0"/>
                <w:sz w:val="32"/>
                <w:szCs w:val="32"/>
              </w:rPr>
              <w:t>202</w:t>
            </w: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>年广州二中教育集团赴全国重点高校公开招聘南沙天元学校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 w:val="0"/>
                <w:sz w:val="32"/>
                <w:szCs w:val="32"/>
                <w:lang w:val="en-US" w:eastAsia="zh-CN"/>
              </w:rPr>
              <w:t>事业编制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>中学教师资格审核目录表（请提前按目录顺序整理好资料）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报考学校：         </w:t>
            </w:r>
            <w:r>
              <w:rPr>
                <w:rFonts w:hint="eastAsia"/>
                <w:b/>
                <w:sz w:val="24"/>
                <w:szCs w:val="24"/>
              </w:rPr>
              <w:t>报考岗位：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>姓名：        联系电话：</w:t>
            </w:r>
          </w:p>
        </w:tc>
      </w:tr>
    </w:tbl>
    <w:tbl>
      <w:tblPr>
        <w:tblStyle w:val="3"/>
        <w:tblpPr w:leftFromText="180" w:rightFromText="180" w:vertAnchor="text" w:horzAnchor="page" w:tblpXSpec="center" w:tblpY="322"/>
        <w:tblOverlap w:val="never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670"/>
        <w:gridCol w:w="600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6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85" w:type="dxa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年毕业生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毕业证（本科）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毕业证（研究生）（如有）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学位证（学士）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学位证（硕士）（如有）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本科学历：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学士学位：学位认证报告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研究生学历：教育部学历证书电子注册备案表（如有）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硕士学位：学位认证报告（如有）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在读学段：教育部学籍在线验证报告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集体户口的，需提交户主页和本人页复印件且需加盖学校公章）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载明专业名称及学位信息的就业协议书或就业推荐表（如果部分高校尚未下发就业协议书或就业推荐表，可提供经教务处盖章的所学专业、课程成绩单、可授予的学位及名称）</w:t>
            </w:r>
          </w:p>
        </w:tc>
        <w:tc>
          <w:tcPr>
            <w:tcW w:w="785" w:type="dxa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教师资格证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国内就读国（境）外大学</w:t>
            </w: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国（境）外学历、学位认证书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或在读证明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港澳、国（境）外留学</w:t>
            </w: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国（境）外学历、学位认证书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或在读证明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已婚或离异还需</w:t>
            </w:r>
          </w:p>
        </w:tc>
        <w:tc>
          <w:tcPr>
            <w:tcW w:w="6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结婚证或离婚证</w:t>
            </w:r>
          </w:p>
        </w:tc>
        <w:tc>
          <w:tcPr>
            <w:tcW w:w="785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tabs>
          <w:tab w:val="left" w:pos="801"/>
        </w:tabs>
        <w:bidi w:val="0"/>
        <w:jc w:val="left"/>
        <w:rPr>
          <w:lang w:val="en-US" w:eastAsia="zh-CN"/>
        </w:rPr>
      </w:pPr>
    </w:p>
    <w:tbl>
      <w:tblPr>
        <w:tblStyle w:val="3"/>
        <w:tblW w:w="10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4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审核人签名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b/>
          <w:bCs/>
        </w:rPr>
      </w:pPr>
    </w:p>
    <w:p>
      <w:pPr>
        <w:rPr>
          <w:lang w:val="en-US" w:eastAsia="zh-CN"/>
        </w:rPr>
      </w:pPr>
      <w:r>
        <w:rPr>
          <w:rFonts w:hint="eastAsia"/>
          <w:b/>
          <w:bCs/>
        </w:rPr>
        <w:t>注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mI3ODBlNzFiOTFiZWU3NGJiNzBkYjYxMWQ1YzUifQ=="/>
  </w:docVars>
  <w:rsids>
    <w:rsidRoot w:val="69DF140E"/>
    <w:rsid w:val="07E87F08"/>
    <w:rsid w:val="39A05F3C"/>
    <w:rsid w:val="4C181BF6"/>
    <w:rsid w:val="4C3813CB"/>
    <w:rsid w:val="69D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2023-09-05T09:39:00Z</dcterms:created>
  <dc:creator>小可爱</dc:creator>
  <cp:lastModifiedBy>小可爱</cp:lastModifiedBy>
  <dcterms:modified xsi:type="dcterms:W3CDTF">2023-10-21T11:56:33Z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4EC60B8E7E7B4B9A8A9F235AEBA63FB0_13</vt:lpwstr>
  </property>
</Properties>
</file>