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附件</w:t>
      </w: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  <w:t>6</w:t>
      </w:r>
    </w:p>
    <w:p>
      <w:pPr>
        <w:pStyle w:val="2"/>
        <w:rPr>
          <w:rFonts w:hint="eastAsia"/>
        </w:rPr>
      </w:pPr>
      <w:bookmarkStart w:id="0" w:name="_Toc130980168"/>
      <w:r>
        <w:rPr>
          <w:rFonts w:hint="eastAsia"/>
        </w:rPr>
        <w:t>同意报考及工作证明</w:t>
      </w:r>
      <w:bookmarkEnd w:id="0"/>
    </w:p>
    <w:p>
      <w:pPr>
        <w:pStyle w:val="2"/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（模板）</w:t>
      </w:r>
    </w:p>
    <w:p>
      <w:pPr>
        <w:spacing w:line="600" w:lineRule="exact"/>
        <w:ind w:left="-105" w:leftChars="-50" w:right="-105" w:rightChars="-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衡阳高新区公开招聘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骨干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教师工作领导小组办公室：</w:t>
      </w:r>
    </w:p>
    <w:p>
      <w:pPr>
        <w:spacing w:line="600" w:lineRule="exact"/>
        <w:ind w:left="-105" w:leftChars="-50" w:right="-105" w:rightChars="-50"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兹证明本单位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同志，性别：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月（共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年），在我单位从事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工作，该同志在我单位工作已过试用期且已满最低服务年限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或乡村学校教师评定为特级教师和高级专业技术职务已满五年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截至2024年6月1日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600" w:lineRule="exact"/>
        <w:ind w:right="-105" w:rightChars="-50"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经研究，同意其报考衡阳高新区202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年公开招聘骨干教师相关岗位，如被录取，将积极配合其办理编制、工资、人事档案等异动手续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特此证明（此证明仅限报考衡阳高新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技术产业开发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区202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年公开招聘骨干教师工作人员资格审查时使用）。 </w:t>
      </w:r>
    </w:p>
    <w:p>
      <w:pPr>
        <w:adjustRightInd w:val="0"/>
        <w:snapToGrid w:val="0"/>
        <w:spacing w:line="600" w:lineRule="exact"/>
        <w:ind w:firstLine="4422" w:firstLineChars="1382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             主管部门负责人签字：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eastAsia="zh-CN"/>
        </w:rPr>
        <w:t>单位公章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 月   日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有多个工作单位经历时，需提交分别开具的《工作经历证明》，市直学校或民办学校的单位负责人为学校领导，县市区学校的单位负责人为县市区教育局领导。</w:t>
      </w:r>
    </w:p>
    <w:sectPr>
      <w:pgSz w:w="11906" w:h="16838"/>
      <w:pgMar w:top="1440" w:right="1800" w:bottom="47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YzQxMTAzNjQ5ZmQ4ODZkYWM4YTExMTk0MjRmYWUifQ=="/>
  </w:docVars>
  <w:rsids>
    <w:rsidRoot w:val="00000000"/>
    <w:rsid w:val="055C132D"/>
    <w:rsid w:val="07365205"/>
    <w:rsid w:val="074A5F0C"/>
    <w:rsid w:val="0765096C"/>
    <w:rsid w:val="0CC155F7"/>
    <w:rsid w:val="10295560"/>
    <w:rsid w:val="127E0B34"/>
    <w:rsid w:val="1833416F"/>
    <w:rsid w:val="1AAE283C"/>
    <w:rsid w:val="2216598C"/>
    <w:rsid w:val="235F22BC"/>
    <w:rsid w:val="256718FC"/>
    <w:rsid w:val="26536ACA"/>
    <w:rsid w:val="2C0960E1"/>
    <w:rsid w:val="31122E9F"/>
    <w:rsid w:val="369938DF"/>
    <w:rsid w:val="3A465B2C"/>
    <w:rsid w:val="48CC26F1"/>
    <w:rsid w:val="4AE90539"/>
    <w:rsid w:val="4B2772B4"/>
    <w:rsid w:val="4C090EF3"/>
    <w:rsid w:val="4CF11927"/>
    <w:rsid w:val="506205E6"/>
    <w:rsid w:val="55AA340E"/>
    <w:rsid w:val="56BB24BF"/>
    <w:rsid w:val="58B4737F"/>
    <w:rsid w:val="5CC27C00"/>
    <w:rsid w:val="5DD230AF"/>
    <w:rsid w:val="5E231B5D"/>
    <w:rsid w:val="5F9B4B24"/>
    <w:rsid w:val="5FDB26EF"/>
    <w:rsid w:val="70BC3E77"/>
    <w:rsid w:val="71355694"/>
    <w:rsid w:val="747B7BA5"/>
    <w:rsid w:val="7B421441"/>
    <w:rsid w:val="7F945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spacing w:beforeAutospacing="0" w:afterAutospacing="0"/>
      <w:jc w:val="center"/>
      <w:outlineLvl w:val="0"/>
    </w:pPr>
    <w:rPr>
      <w:rFonts w:ascii="方正小标宋简体" w:hAnsi="宋体" w:eastAsia="方正小标宋简体" w:cs="宋体"/>
      <w:color w:val="000000"/>
      <w:sz w:val="44"/>
      <w:szCs w:val="44"/>
      <w:shd w:val="clear" w:color="auto" w:fill="FFFFFF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412</Characters>
  <Lines>0</Lines>
  <Paragraphs>0</Paragraphs>
  <TotalTime>19</TotalTime>
  <ScaleCrop>false</ScaleCrop>
  <LinksUpToDate>false</LinksUpToDate>
  <CharactersWithSpaces>545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2023-04-11T06:50:00Z</dcterms:created>
  <dc:creator>admin</dc:creator>
  <cp:lastModifiedBy>熙</cp:lastModifiedBy>
  <cp:lastPrinted>2024-05-30T08:52:35Z</cp:lastPrinted>
  <dcterms:modified xsi:type="dcterms:W3CDTF">2024-05-30T08:57:43Z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265351B4D73E42368A10AA43DCE8B146_13</vt:lpwstr>
  </property>
</Properties>
</file>