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B344" w14:textId="77777777" w:rsidR="00617A61" w:rsidRDefault="00617A61" w:rsidP="00617A61">
      <w:pPr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附件2</w:t>
      </w:r>
    </w:p>
    <w:p w14:paraId="70F0131D" w14:textId="77777777" w:rsidR="00617A61" w:rsidRDefault="00617A61" w:rsidP="00617A61">
      <w:pPr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商丘市第二中学2024年招聘高层次人才报名表</w:t>
      </w:r>
    </w:p>
    <w:tbl>
      <w:tblPr>
        <w:tblW w:w="8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901"/>
        <w:gridCol w:w="457"/>
        <w:gridCol w:w="754"/>
        <w:gridCol w:w="443"/>
        <w:gridCol w:w="498"/>
        <w:gridCol w:w="586"/>
        <w:gridCol w:w="281"/>
        <w:gridCol w:w="256"/>
        <w:gridCol w:w="586"/>
        <w:gridCol w:w="908"/>
        <w:gridCol w:w="220"/>
        <w:gridCol w:w="482"/>
        <w:gridCol w:w="1382"/>
      </w:tblGrid>
      <w:tr w:rsidR="00617A61" w14:paraId="7611E073" w14:textId="77777777" w:rsidTr="001231C1">
        <w:trPr>
          <w:trHeight w:val="1110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A3074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1A1CB" w14:textId="77777777" w:rsidR="00617A61" w:rsidRDefault="00617A61" w:rsidP="001231C1">
            <w:pPr>
              <w:spacing w:line="300" w:lineRule="exact"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89F71" w14:textId="77777777" w:rsidR="00617A61" w:rsidRDefault="00617A61" w:rsidP="001231C1">
            <w:pPr>
              <w:spacing w:line="300" w:lineRule="exact"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9A2D1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813ED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1496F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AF51A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照</w:t>
            </w:r>
          </w:p>
          <w:p w14:paraId="6CD9AEC0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片</w:t>
            </w:r>
          </w:p>
        </w:tc>
      </w:tr>
      <w:tr w:rsidR="00617A61" w14:paraId="14BD4B14" w14:textId="77777777" w:rsidTr="001231C1">
        <w:trPr>
          <w:trHeight w:val="853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CA0C7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10B5A6" w14:textId="77777777" w:rsidR="00617A61" w:rsidRDefault="00617A61" w:rsidP="001231C1">
            <w:pPr>
              <w:spacing w:line="300" w:lineRule="exact"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5ACD3" w14:textId="77777777" w:rsidR="00617A61" w:rsidRDefault="00617A61" w:rsidP="001231C1">
            <w:pPr>
              <w:spacing w:line="300" w:lineRule="exact"/>
              <w:jc w:val="center"/>
              <w:rPr>
                <w:rFonts w:eastAsia="仿宋" w:hAnsi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政治</w:t>
            </w:r>
          </w:p>
          <w:p w14:paraId="0793D686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98B2D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D158B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B020F4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D17F8" w14:textId="77777777" w:rsidR="00617A61" w:rsidRDefault="00617A61" w:rsidP="001231C1">
            <w:pPr>
              <w:widowControl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1EF4CD44" w14:textId="77777777" w:rsidTr="001231C1">
        <w:trPr>
          <w:trHeight w:val="822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60AC5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毕业</w:t>
            </w:r>
          </w:p>
          <w:p w14:paraId="4607EC80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院校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08C889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2080A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B1A0F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394A7" w14:textId="77777777" w:rsidR="00617A61" w:rsidRDefault="00617A61" w:rsidP="001231C1">
            <w:pPr>
              <w:spacing w:line="300" w:lineRule="exact"/>
              <w:jc w:val="center"/>
              <w:rPr>
                <w:rFonts w:eastAsia="仿宋" w:hAnsi="仿宋" w:cs="Arial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>所学</w:t>
            </w:r>
          </w:p>
          <w:p w14:paraId="090AB765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A4061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29F78610" w14:textId="77777777" w:rsidTr="001231C1">
        <w:trPr>
          <w:trHeight w:val="635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35F47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AFBC3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940EF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CC32D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5F587195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spacing w:val="-12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9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A51F8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2076B9E3" w14:textId="77777777" w:rsidTr="001231C1">
        <w:trPr>
          <w:trHeight w:val="758"/>
        </w:trPr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EEE07" w14:textId="77777777" w:rsidR="00617A61" w:rsidRDefault="00617A61" w:rsidP="001231C1">
            <w:pPr>
              <w:spacing w:line="300" w:lineRule="exact"/>
              <w:jc w:val="distribute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0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5E50B1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A8172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4E8E0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08CB8599" w14:textId="77777777" w:rsidTr="001231C1">
        <w:trPr>
          <w:trHeight w:val="966"/>
        </w:trPr>
        <w:tc>
          <w:tcPr>
            <w:tcW w:w="210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5EB25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报考单位及岗位</w:t>
            </w:r>
          </w:p>
        </w:tc>
        <w:tc>
          <w:tcPr>
            <w:tcW w:w="3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DAAE54" w14:textId="77777777" w:rsidR="00617A61" w:rsidRDefault="00617A61" w:rsidP="001231C1">
            <w:pPr>
              <w:spacing w:line="300" w:lineRule="exact"/>
              <w:rPr>
                <w:rFonts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5E95B9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hAnsi="仿宋" w:hint="eastAsia"/>
                <w:kern w:val="0"/>
                <w:sz w:val="28"/>
                <w:szCs w:val="28"/>
              </w:rPr>
              <w:t>职称证书情况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A29F70" w14:textId="77777777" w:rsidR="00617A61" w:rsidRDefault="00617A61" w:rsidP="001231C1">
            <w:pPr>
              <w:spacing w:line="300" w:lineRule="exact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6F52C605" w14:textId="77777777" w:rsidTr="001231C1">
        <w:trPr>
          <w:trHeight w:val="3531"/>
        </w:trPr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D1065E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简历（从初中阶段填起且无断档）</w:t>
            </w:r>
          </w:p>
        </w:tc>
        <w:tc>
          <w:tcPr>
            <w:tcW w:w="6853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DF813" w14:textId="77777777" w:rsidR="00617A61" w:rsidRDefault="00617A61" w:rsidP="001231C1">
            <w:pPr>
              <w:spacing w:line="300" w:lineRule="exact"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  <w:tr w:rsidR="00617A61" w14:paraId="2D4C292C" w14:textId="77777777" w:rsidTr="001231C1">
        <w:trPr>
          <w:trHeight w:val="1948"/>
        </w:trPr>
        <w:tc>
          <w:tcPr>
            <w:tcW w:w="210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3ABD8" w14:textId="77777777" w:rsidR="00617A61" w:rsidRDefault="00617A61" w:rsidP="001231C1">
            <w:pPr>
              <w:spacing w:line="300" w:lineRule="exact"/>
              <w:jc w:val="center"/>
              <w:rPr>
                <w:rFonts w:eastAsia="仿宋" w:hAnsi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考生确认</w:t>
            </w:r>
          </w:p>
          <w:p w14:paraId="37646B64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6853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78A0B7" w14:textId="77777777" w:rsidR="00617A61" w:rsidRDefault="00617A61" w:rsidP="001231C1">
            <w:pPr>
              <w:spacing w:line="300" w:lineRule="exact"/>
              <w:ind w:leftChars="1347" w:left="2829" w:right="560"/>
              <w:rPr>
                <w:rFonts w:eastAsia="仿宋" w:cs="Arial"/>
                <w:kern w:val="0"/>
                <w:sz w:val="28"/>
                <w:szCs w:val="28"/>
              </w:rPr>
            </w:pPr>
          </w:p>
          <w:p w14:paraId="08BA479A" w14:textId="77777777" w:rsidR="00617A61" w:rsidRDefault="00617A61" w:rsidP="001231C1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6D599E7B" w14:textId="77777777" w:rsidR="00617A61" w:rsidRDefault="00617A61" w:rsidP="001231C1"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</w:p>
          <w:p w14:paraId="2221D616" w14:textId="77777777" w:rsidR="00617A61" w:rsidRDefault="00617A61" w:rsidP="001231C1">
            <w:pPr>
              <w:spacing w:line="300" w:lineRule="exact"/>
              <w:ind w:right="560" w:firstLineChars="1100" w:firstLine="308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kern w:val="0"/>
                <w:sz w:val="28"/>
                <w:szCs w:val="28"/>
              </w:rPr>
              <w:t>（签名）：</w:t>
            </w:r>
          </w:p>
          <w:p w14:paraId="071ED825" w14:textId="77777777" w:rsidR="00617A61" w:rsidRDefault="00617A61" w:rsidP="001231C1">
            <w:pPr>
              <w:spacing w:line="300" w:lineRule="exact"/>
              <w:ind w:right="560" w:firstLineChars="1400" w:firstLine="3920"/>
              <w:rPr>
                <w:rFonts w:eastAsia="仿宋"/>
                <w:kern w:val="0"/>
                <w:sz w:val="28"/>
                <w:szCs w:val="28"/>
              </w:rPr>
            </w:pPr>
          </w:p>
          <w:p w14:paraId="4556C83A" w14:textId="77777777" w:rsidR="00617A61" w:rsidRDefault="00617A61" w:rsidP="001231C1">
            <w:pPr>
              <w:spacing w:line="300" w:lineRule="exact"/>
              <w:ind w:right="560" w:firstLineChars="1400" w:firstLine="3920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年月日</w:t>
            </w:r>
          </w:p>
        </w:tc>
      </w:tr>
      <w:tr w:rsidR="00617A61" w14:paraId="75BA87CA" w14:textId="77777777" w:rsidTr="001231C1">
        <w:trPr>
          <w:trHeight w:val="590"/>
        </w:trPr>
        <w:tc>
          <w:tcPr>
            <w:tcW w:w="210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43721" w14:textId="77777777" w:rsidR="00617A61" w:rsidRDefault="00617A61" w:rsidP="001231C1">
            <w:pPr>
              <w:spacing w:line="300" w:lineRule="exact"/>
              <w:jc w:val="center"/>
              <w:rPr>
                <w:rFonts w:eastAsia="仿宋" w:cs="Arial"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853" w:type="dxa"/>
            <w:gridSpan w:val="1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53C508" w14:textId="77777777" w:rsidR="00617A61" w:rsidRDefault="00617A61" w:rsidP="001231C1">
            <w:pPr>
              <w:spacing w:line="300" w:lineRule="exact"/>
              <w:jc w:val="left"/>
              <w:rPr>
                <w:rFonts w:eastAsia="仿宋" w:cs="Arial"/>
                <w:kern w:val="0"/>
                <w:sz w:val="28"/>
                <w:szCs w:val="28"/>
              </w:rPr>
            </w:pPr>
          </w:p>
        </w:tc>
      </w:tr>
    </w:tbl>
    <w:p w14:paraId="0FF83FF4" w14:textId="77777777" w:rsidR="00617A61" w:rsidRDefault="00617A61" w:rsidP="00617A61">
      <w:pPr>
        <w:pStyle w:val="4"/>
        <w:spacing w:beforeLines="50" w:before="156" w:line="400" w:lineRule="exact"/>
        <w:jc w:val="left"/>
        <w:rPr>
          <w:rFonts w:ascii="黑体" w:hAnsi="黑体" w:cs="黑体"/>
          <w:b w:val="0"/>
          <w:bCs/>
          <w:sz w:val="32"/>
          <w:szCs w:val="32"/>
        </w:rPr>
      </w:pPr>
    </w:p>
    <w:p w14:paraId="4A7046E9" w14:textId="77777777" w:rsidR="007F2509" w:rsidRDefault="007F2509"/>
    <w:sectPr w:rsidR="007F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61"/>
    <w:rsid w:val="00617A61"/>
    <w:rsid w:val="007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134F"/>
  <w15:chartTrackingRefBased/>
  <w15:docId w15:val="{BD3A9383-C068-4B52-BF5C-6437AA1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61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4">
    <w:name w:val="heading 4"/>
    <w:link w:val="40"/>
    <w:unhideWhenUsed/>
    <w:qFormat/>
    <w:rsid w:val="00617A61"/>
    <w:pPr>
      <w:keepNext/>
      <w:keepLines/>
      <w:widowControl w:val="0"/>
      <w:spacing w:line="372" w:lineRule="auto"/>
      <w:jc w:val="both"/>
      <w:outlineLvl w:val="3"/>
    </w:pPr>
    <w:rPr>
      <w:rFonts w:ascii="Arial" w:eastAsia="黑体" w:hAnsi="Arial" w:cs="宋体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617A61"/>
    <w:rPr>
      <w:rFonts w:ascii="Arial" w:eastAsia="黑体" w:hAnsi="Arial" w:cs="宋体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w</dc:creator>
  <cp:keywords/>
  <dc:description/>
  <cp:lastModifiedBy>hw w</cp:lastModifiedBy>
  <cp:revision>1</cp:revision>
  <dcterms:created xsi:type="dcterms:W3CDTF">2024-08-23T06:48:00Z</dcterms:created>
  <dcterms:modified xsi:type="dcterms:W3CDTF">2024-08-23T06:48:00Z</dcterms:modified>
</cp:coreProperties>
</file>